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50" w:rsidRPr="004B2250" w:rsidRDefault="004B2250" w:rsidP="004B2250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ПЕРЕМОГТИ РУТИНУ</w:t>
      </w:r>
    </w:p>
    <w:p w:rsidR="004B2250" w:rsidRPr="004B2250" w:rsidRDefault="004B2250" w:rsidP="004B225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250">
        <w:rPr>
          <w:rFonts w:ascii="Times New Roman" w:hAnsi="Times New Roman" w:cs="Times New Roman"/>
          <w:sz w:val="28"/>
          <w:szCs w:val="28"/>
          <w:lang w:val="uk-UA"/>
        </w:rPr>
        <w:t>Жити згідно з чітко сплан</w:t>
      </w:r>
      <w:r>
        <w:rPr>
          <w:rFonts w:ascii="Times New Roman" w:hAnsi="Times New Roman" w:cs="Times New Roman"/>
          <w:sz w:val="28"/>
          <w:szCs w:val="28"/>
          <w:lang w:val="uk-UA"/>
        </w:rPr>
        <w:t>ованим розкладом, з одного боку –</w:t>
      </w:r>
      <w:r w:rsidRPr="004B2250">
        <w:rPr>
          <w:rFonts w:ascii="Times New Roman" w:hAnsi="Times New Roman" w:cs="Times New Roman"/>
          <w:sz w:val="28"/>
          <w:szCs w:val="28"/>
          <w:lang w:val="uk-UA"/>
        </w:rPr>
        <w:t xml:space="preserve"> досить раціональне та зрозуміле рішення. Проте є й зворотний бік медалі. </w:t>
      </w:r>
    </w:p>
    <w:p w:rsidR="004B2250" w:rsidRPr="004B2250" w:rsidRDefault="004B2250" w:rsidP="004B225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250">
        <w:rPr>
          <w:rFonts w:ascii="Times New Roman" w:hAnsi="Times New Roman" w:cs="Times New Roman"/>
          <w:sz w:val="28"/>
          <w:szCs w:val="28"/>
          <w:lang w:val="uk-UA"/>
        </w:rPr>
        <w:t xml:space="preserve">Суворий розпорядок дня позбавляє людину можливості заводити нові цікаві знайомства, подорожувати, відкриватися новим знанням та захопленням. У вас може з'явитися відчуття, що ви проживаєте один і той же день по колу. </w:t>
      </w:r>
    </w:p>
    <w:p w:rsidR="004B2250" w:rsidRPr="004B2250" w:rsidRDefault="004B2250" w:rsidP="004B225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250">
        <w:rPr>
          <w:rFonts w:ascii="Times New Roman" w:hAnsi="Times New Roman" w:cs="Times New Roman"/>
          <w:sz w:val="28"/>
          <w:szCs w:val="28"/>
          <w:lang w:val="uk-UA"/>
        </w:rPr>
        <w:t>Проте рутину можна перемогти. Для цього достатньо дотримуватися таких рекомендацій:</w:t>
      </w:r>
    </w:p>
    <w:p w:rsidR="004B2250" w:rsidRPr="004B2250" w:rsidRDefault="004B2250" w:rsidP="004B225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2250">
        <w:rPr>
          <w:rFonts w:ascii="Times New Roman" w:hAnsi="Times New Roman" w:cs="Times New Roman"/>
          <w:sz w:val="28"/>
          <w:szCs w:val="28"/>
          <w:lang w:val="uk-UA"/>
        </w:rPr>
        <w:t>💖Скоротіть</w:t>
      </w:r>
      <w:proofErr w:type="spellEnd"/>
      <w:r w:rsidRPr="004B2250">
        <w:rPr>
          <w:rFonts w:ascii="Times New Roman" w:hAnsi="Times New Roman" w:cs="Times New Roman"/>
          <w:sz w:val="28"/>
          <w:szCs w:val="28"/>
          <w:lang w:val="uk-UA"/>
        </w:rPr>
        <w:t xml:space="preserve"> дратівливі тригери. Боротьбу з рутиною необхідно розпочати з виявлення подразників. Для цього вам необхідно зрозуміти, які і коли у вас виникають емоції протягом дня. Наприклад, вранці ви відчуваєте гнів, коли стоїте у заторі по дорозі на роботу, але приїжджаючи в офіс, ви відчуваєте масу позитивних емоцій від спілкування з колегами за чашкою кави. Випишіть всі дратівливі ситуації, навіть найменші та незначні. Потім виберіть </w:t>
      </w:r>
      <w:proofErr w:type="spellStart"/>
      <w:r w:rsidRPr="004B2250">
        <w:rPr>
          <w:rFonts w:ascii="Times New Roman" w:hAnsi="Times New Roman" w:cs="Times New Roman"/>
          <w:sz w:val="28"/>
          <w:szCs w:val="28"/>
          <w:lang w:val="uk-UA"/>
        </w:rPr>
        <w:t>найнеприємніші</w:t>
      </w:r>
      <w:proofErr w:type="spellEnd"/>
      <w:r w:rsidRPr="004B2250">
        <w:rPr>
          <w:rFonts w:ascii="Times New Roman" w:hAnsi="Times New Roman" w:cs="Times New Roman"/>
          <w:sz w:val="28"/>
          <w:szCs w:val="28"/>
          <w:lang w:val="uk-UA"/>
        </w:rPr>
        <w:t xml:space="preserve"> пункти зі списку і постарайтеся замінити їх. Наприклад, можна вибрати новий маршрут на роботу, щоб не стояти у заторі й менше нервувати.</w:t>
      </w:r>
    </w:p>
    <w:p w:rsidR="004B2250" w:rsidRPr="004B2250" w:rsidRDefault="004B2250" w:rsidP="004B225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2250">
        <w:rPr>
          <w:rFonts w:ascii="Times New Roman" w:hAnsi="Times New Roman" w:cs="Times New Roman"/>
          <w:sz w:val="28"/>
          <w:szCs w:val="28"/>
          <w:lang w:val="uk-UA"/>
        </w:rPr>
        <w:t>💖Опишіть</w:t>
      </w:r>
      <w:proofErr w:type="spellEnd"/>
      <w:r w:rsidRPr="004B2250">
        <w:rPr>
          <w:rFonts w:ascii="Times New Roman" w:hAnsi="Times New Roman" w:cs="Times New Roman"/>
          <w:sz w:val="28"/>
          <w:szCs w:val="28"/>
          <w:lang w:val="uk-UA"/>
        </w:rPr>
        <w:t xml:space="preserve"> ідеальний день. </w:t>
      </w:r>
    </w:p>
    <w:p w:rsidR="004B2250" w:rsidRPr="004B2250" w:rsidRDefault="004B2250" w:rsidP="004B225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250">
        <w:rPr>
          <w:rFonts w:ascii="Times New Roman" w:hAnsi="Times New Roman" w:cs="Times New Roman"/>
          <w:sz w:val="28"/>
          <w:szCs w:val="28"/>
          <w:lang w:val="uk-UA"/>
        </w:rPr>
        <w:t>Постарайтеся дотримуватися прописаного хоча б частково. Не забувайте включити в опис цього дня маленькі радості та приємні дрібниці, які зможуть зробити ваше життя кращим.</w:t>
      </w:r>
    </w:p>
    <w:p w:rsidR="004B2250" w:rsidRPr="004B2250" w:rsidRDefault="004B2250" w:rsidP="004B225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250">
        <w:rPr>
          <w:rFonts w:ascii="Times New Roman" w:hAnsi="Times New Roman" w:cs="Times New Roman"/>
          <w:sz w:val="28"/>
          <w:szCs w:val="28"/>
          <w:lang w:val="uk-UA"/>
        </w:rPr>
        <w:t xml:space="preserve">💖 Супроводжуйте невеликі перемоги невеликими нагородами. </w:t>
      </w:r>
    </w:p>
    <w:p w:rsidR="004B2250" w:rsidRPr="004B2250" w:rsidRDefault="004B2250" w:rsidP="004B225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250">
        <w:rPr>
          <w:rFonts w:ascii="Times New Roman" w:hAnsi="Times New Roman" w:cs="Times New Roman"/>
          <w:sz w:val="28"/>
          <w:szCs w:val="28"/>
          <w:lang w:val="uk-UA"/>
        </w:rPr>
        <w:t>Згадайте про позитивне підкріплення. Навіть у разі простих дій важлива нагорода. Однак не варто намагатися цілитися у щось недосяжне. Придумайте реалістичну мету. Як тільки досягнете її, порадуйте себе чимось.</w:t>
      </w:r>
    </w:p>
    <w:p w:rsidR="004B2250" w:rsidRPr="004B2250" w:rsidRDefault="004B2250" w:rsidP="004B225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250">
        <w:rPr>
          <w:rFonts w:ascii="Times New Roman" w:hAnsi="Times New Roman" w:cs="Times New Roman"/>
          <w:sz w:val="28"/>
          <w:szCs w:val="28"/>
          <w:lang w:val="uk-UA"/>
        </w:rPr>
        <w:t xml:space="preserve">💖 Почніть розвиватися. </w:t>
      </w:r>
    </w:p>
    <w:p w:rsidR="004B2250" w:rsidRPr="004B2250" w:rsidRDefault="004B2250" w:rsidP="004B225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250">
        <w:rPr>
          <w:rFonts w:ascii="Times New Roman" w:hAnsi="Times New Roman" w:cs="Times New Roman"/>
          <w:sz w:val="28"/>
          <w:szCs w:val="28"/>
          <w:lang w:val="uk-UA"/>
        </w:rPr>
        <w:t>До самовдосконалення можна віднести заняття спортом, вивчення іноземних мов, читання книг, відвідування різних курсів, оволодіння новою професією і таке інше. Чим більше в людини захоплень, тим різноманітніше її життя.</w:t>
      </w:r>
    </w:p>
    <w:p w:rsidR="004B2250" w:rsidRPr="004B2250" w:rsidRDefault="004B2250" w:rsidP="004B225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250">
        <w:rPr>
          <w:rFonts w:ascii="Times New Roman" w:hAnsi="Times New Roman" w:cs="Times New Roman"/>
          <w:sz w:val="28"/>
          <w:szCs w:val="28"/>
          <w:lang w:val="uk-UA"/>
        </w:rPr>
        <w:t xml:space="preserve">💖 Використовуйте принцип «зроби хоч щось». </w:t>
      </w:r>
    </w:p>
    <w:p w:rsidR="004B2250" w:rsidRPr="004B2250" w:rsidRDefault="004B2250" w:rsidP="004B225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2250">
        <w:rPr>
          <w:rFonts w:ascii="Times New Roman" w:hAnsi="Times New Roman" w:cs="Times New Roman"/>
          <w:sz w:val="28"/>
          <w:szCs w:val="28"/>
          <w:lang w:val="uk-UA"/>
        </w:rPr>
        <w:t>Виконання навіть не складних, простих дій дає нам мотивацію продовжувати проводити час продуктивно.</w:t>
      </w:r>
    </w:p>
    <w:p w:rsidR="004B2250" w:rsidRPr="004B2250" w:rsidRDefault="004B2250" w:rsidP="004B2250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250" w:rsidRPr="004B2250" w:rsidRDefault="004B2250" w:rsidP="004B2250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2250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Ю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лія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Ворман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 практичний психолог</w:t>
      </w:r>
      <w:bookmarkStart w:id="0" w:name="_GoBack"/>
      <w:bookmarkEnd w:id="0"/>
    </w:p>
    <w:p w:rsidR="00B31C7C" w:rsidRPr="004B2250" w:rsidRDefault="00B31C7C" w:rsidP="004B2250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31C7C" w:rsidRPr="004B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D4"/>
    <w:rsid w:val="004B2250"/>
    <w:rsid w:val="007304D4"/>
    <w:rsid w:val="00B3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2022-08-26T09:55:00Z</dcterms:created>
  <dcterms:modified xsi:type="dcterms:W3CDTF">2022-08-26T09:56:00Z</dcterms:modified>
</cp:coreProperties>
</file>